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BF49" w14:textId="79D4ECC2" w:rsidR="007A44BE" w:rsidRPr="00E03E60" w:rsidRDefault="00E03E60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0D7AE82" wp14:editId="25A8E93E">
            <wp:simplePos x="0" y="0"/>
            <wp:positionH relativeFrom="column">
              <wp:posOffset>4342987</wp:posOffset>
            </wp:positionH>
            <wp:positionV relativeFrom="paragraph">
              <wp:posOffset>242348</wp:posOffset>
            </wp:positionV>
            <wp:extent cx="914400" cy="914400"/>
            <wp:effectExtent l="0" t="0" r="0" b="0"/>
            <wp:wrapNone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E60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8230965" wp14:editId="590A4A1C">
            <wp:simplePos x="0" y="0"/>
            <wp:positionH relativeFrom="column">
              <wp:posOffset>3285186</wp:posOffset>
            </wp:positionH>
            <wp:positionV relativeFrom="paragraph">
              <wp:posOffset>246688</wp:posOffset>
            </wp:positionV>
            <wp:extent cx="914400" cy="914400"/>
            <wp:effectExtent l="0" t="0" r="0" b="0"/>
            <wp:wrapSquare wrapText="bothSides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BE" w:rsidRPr="00E03E60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367E4A5C" wp14:editId="1A470873">
            <wp:simplePos x="0" y="0"/>
            <wp:positionH relativeFrom="column">
              <wp:posOffset>113829</wp:posOffset>
            </wp:positionH>
            <wp:positionV relativeFrom="paragraph">
              <wp:posOffset>215362</wp:posOffset>
            </wp:positionV>
            <wp:extent cx="2962275" cy="914400"/>
            <wp:effectExtent l="0" t="0" r="0" b="0"/>
            <wp:wrapSquare wrapText="bothSides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F299D" w14:textId="60B423F9" w:rsidR="007A44BE" w:rsidRPr="00E03E60" w:rsidRDefault="007A44BE" w:rsidP="00B269EB">
      <w:pPr>
        <w:shd w:val="clear" w:color="auto" w:fill="FFFFFF" w:themeFill="background1"/>
        <w:jc w:val="center"/>
        <w:rPr>
          <w:rFonts w:cstheme="minorHAnsi"/>
        </w:rPr>
      </w:pPr>
    </w:p>
    <w:p w14:paraId="3A6C3A90" w14:textId="0553131B" w:rsidR="007A44BE" w:rsidRPr="00E03E60" w:rsidRDefault="007A44BE" w:rsidP="00B269EB">
      <w:pPr>
        <w:pStyle w:val="Title"/>
        <w:shd w:val="clear" w:color="auto" w:fill="FFFFFF" w:themeFill="background1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03E60">
        <w:rPr>
          <w:rFonts w:asciiTheme="minorHAnsi" w:hAnsiTheme="minorHAnsi" w:cstheme="minorHAnsi"/>
          <w:sz w:val="22"/>
          <w:szCs w:val="22"/>
        </w:rPr>
        <w:br/>
      </w:r>
    </w:p>
    <w:p w14:paraId="650F6793" w14:textId="77777777" w:rsidR="007A44BE" w:rsidRPr="00E03E60" w:rsidRDefault="007A44BE" w:rsidP="00B269EB">
      <w:pPr>
        <w:pStyle w:val="box457382"/>
        <w:shd w:val="clear" w:color="auto" w:fill="FFFFFF" w:themeFill="background1"/>
        <w:spacing w:before="68" w:beforeAutospacing="0" w:after="72" w:afterAutospacing="0"/>
        <w:textAlignment w:val="baseline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14:paraId="736A6810" w14:textId="788BBE7E" w:rsidR="00701F12" w:rsidRPr="00E03E60" w:rsidRDefault="00701F12" w:rsidP="00B269EB">
      <w:pPr>
        <w:shd w:val="clear" w:color="auto" w:fill="FFFFFF" w:themeFill="background1"/>
        <w:rPr>
          <w:rFonts w:cstheme="minorHAnsi"/>
        </w:rPr>
      </w:pPr>
    </w:p>
    <w:p w14:paraId="54271D61" w14:textId="77777777" w:rsidR="005A50D7" w:rsidRPr="00E03E60" w:rsidRDefault="005A50D7" w:rsidP="00B269EB">
      <w:pPr>
        <w:shd w:val="clear" w:color="auto" w:fill="FFFFFF" w:themeFill="background1"/>
        <w:jc w:val="center"/>
        <w:rPr>
          <w:rFonts w:cstheme="minorHAnsi"/>
          <w:b/>
        </w:rPr>
      </w:pPr>
      <w:r w:rsidRPr="00E03E60">
        <w:rPr>
          <w:rFonts w:cstheme="minorHAnsi"/>
          <w:b/>
        </w:rPr>
        <w:t>Obrazac prijave za sudjelovanje na</w:t>
      </w:r>
    </w:p>
    <w:p w14:paraId="7B9EFDE8" w14:textId="77777777" w:rsidR="005A50D7" w:rsidRPr="00E03E60" w:rsidRDefault="005A50D7" w:rsidP="00B269EB">
      <w:pPr>
        <w:shd w:val="clear" w:color="auto" w:fill="FFFFFF" w:themeFill="background1"/>
        <w:jc w:val="center"/>
        <w:rPr>
          <w:rFonts w:cstheme="minorHAnsi"/>
          <w:b/>
        </w:rPr>
      </w:pPr>
      <w:r w:rsidRPr="00E03E60">
        <w:rPr>
          <w:rFonts w:cstheme="minorHAnsi"/>
          <w:b/>
        </w:rPr>
        <w:t>PROGRAMU USAVRŠAVANJA ZA ENERGETSKE CERTIFIKATORE</w:t>
      </w:r>
    </w:p>
    <w:p w14:paraId="1D7FAE29" w14:textId="7287D769" w:rsidR="00016486" w:rsidRPr="00E03E60" w:rsidRDefault="0048769C" w:rsidP="00B269EB">
      <w:pPr>
        <w:shd w:val="clear" w:color="auto" w:fill="FFFFFF" w:themeFill="background1"/>
        <w:jc w:val="center"/>
        <w:rPr>
          <w:rFonts w:cstheme="minorHAnsi"/>
          <w:b/>
        </w:rPr>
      </w:pPr>
      <w:r w:rsidRPr="00E03E60">
        <w:rPr>
          <w:rFonts w:cstheme="minorHAnsi"/>
          <w:b/>
        </w:rPr>
        <w:t>0</w:t>
      </w:r>
      <w:r w:rsidR="008953CE" w:rsidRPr="00E03E60">
        <w:rPr>
          <w:rFonts w:cstheme="minorHAnsi"/>
          <w:b/>
        </w:rPr>
        <w:t>1</w:t>
      </w:r>
      <w:r w:rsidR="004F6B54" w:rsidRPr="00E03E60">
        <w:rPr>
          <w:rFonts w:cstheme="minorHAnsi"/>
          <w:b/>
        </w:rPr>
        <w:t>.</w:t>
      </w:r>
      <w:r w:rsidRPr="00E03E60">
        <w:rPr>
          <w:rFonts w:cstheme="minorHAnsi"/>
          <w:b/>
        </w:rPr>
        <w:t>0</w:t>
      </w:r>
      <w:r w:rsidR="008953CE" w:rsidRPr="00E03E60">
        <w:rPr>
          <w:rFonts w:cstheme="minorHAnsi"/>
          <w:b/>
        </w:rPr>
        <w:t>8</w:t>
      </w:r>
      <w:r w:rsidR="00016486" w:rsidRPr="00E03E60">
        <w:rPr>
          <w:rFonts w:cstheme="minorHAnsi"/>
          <w:b/>
        </w:rPr>
        <w:t>.20</w:t>
      </w:r>
      <w:r w:rsidRPr="00E03E60">
        <w:rPr>
          <w:rFonts w:cstheme="minorHAnsi"/>
          <w:b/>
        </w:rPr>
        <w:t>20</w:t>
      </w:r>
      <w:r w:rsidR="00016486" w:rsidRPr="00E03E60">
        <w:rPr>
          <w:rFonts w:cstheme="minorHAnsi"/>
          <w:b/>
        </w:rPr>
        <w:t>.</w:t>
      </w:r>
      <w:r w:rsidR="008D1994">
        <w:rPr>
          <w:rFonts w:cstheme="minorHAnsi"/>
          <w:b/>
        </w:rPr>
        <w:t xml:space="preserve"> (subota)</w:t>
      </w:r>
      <w:r w:rsidR="00016486" w:rsidRPr="00E03E60">
        <w:rPr>
          <w:rFonts w:cstheme="minorHAnsi"/>
          <w:b/>
        </w:rPr>
        <w:t>, trajanje 8 sati</w:t>
      </w:r>
    </w:p>
    <w:p w14:paraId="46491E8E" w14:textId="77777777" w:rsidR="00161EE5" w:rsidRPr="00E03E60" w:rsidRDefault="009A19A6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Pozdrav svima,</w:t>
      </w:r>
    </w:p>
    <w:p w14:paraId="7E26083F" w14:textId="64551E79" w:rsidR="009A19A6" w:rsidRPr="00E03E60" w:rsidRDefault="0048769C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č</w:t>
      </w:r>
      <w:r w:rsidR="009A19A6" w:rsidRPr="00E03E60">
        <w:rPr>
          <w:rFonts w:cstheme="minorHAnsi"/>
        </w:rPr>
        <w:t xml:space="preserve">ast nam je pozvati Vas na stručno usavršavanje koje organizira ovlaštena </w:t>
      </w:r>
      <w:r w:rsidR="00C560D4" w:rsidRPr="00E03E60">
        <w:rPr>
          <w:rFonts w:cstheme="minorHAnsi"/>
        </w:rPr>
        <w:t>u</w:t>
      </w:r>
      <w:r w:rsidR="009A19A6" w:rsidRPr="00E03E60">
        <w:rPr>
          <w:rFonts w:cstheme="minorHAnsi"/>
        </w:rPr>
        <w:t>stanova za naobrazbu energetsk</w:t>
      </w:r>
      <w:r w:rsidR="004075F9" w:rsidRPr="00E03E60">
        <w:rPr>
          <w:rFonts w:cstheme="minorHAnsi"/>
        </w:rPr>
        <w:t>i</w:t>
      </w:r>
      <w:r w:rsidR="009A19A6" w:rsidRPr="00E03E60">
        <w:rPr>
          <w:rFonts w:cstheme="minorHAnsi"/>
        </w:rPr>
        <w:t xml:space="preserve">h certifikatora </w:t>
      </w:r>
      <w:r w:rsidR="004075F9" w:rsidRPr="00E03E60">
        <w:rPr>
          <w:rFonts w:cstheme="minorHAnsi"/>
        </w:rPr>
        <w:t xml:space="preserve">- </w:t>
      </w:r>
      <w:r w:rsidR="009A19A6" w:rsidRPr="00E03E60">
        <w:rPr>
          <w:rFonts w:cstheme="minorHAnsi"/>
        </w:rPr>
        <w:t>Thorium Software d.o.o.</w:t>
      </w:r>
    </w:p>
    <w:p w14:paraId="141750DA" w14:textId="0FB4AB61" w:rsidR="009A19A6" w:rsidRPr="00E03E60" w:rsidRDefault="009A19A6" w:rsidP="00B269EB">
      <w:pPr>
        <w:shd w:val="clear" w:color="auto" w:fill="FFFFFF" w:themeFill="background1"/>
        <w:spacing w:after="0"/>
        <w:rPr>
          <w:rFonts w:cstheme="minorHAnsi"/>
        </w:rPr>
      </w:pPr>
      <w:r w:rsidRPr="00E03E60">
        <w:rPr>
          <w:rFonts w:cstheme="minorHAnsi"/>
        </w:rPr>
        <w:t xml:space="preserve">Usavršavanje je strukturirano sukladno važećoj zakonskoj regulativi, </w:t>
      </w:r>
      <w:r w:rsidR="00E03E60" w:rsidRPr="00E03E60">
        <w:rPr>
          <w:rFonts w:cstheme="minorHAnsi"/>
        </w:rPr>
        <w:t>a glavna tema usavršavanja je Javni poziv za obnovu obiteljskih kuća. Obradit ćemo tehničke uvjete Fonda te prikazati na primjeru izračun mjera energetske učinkovitosti za obiteljsku kuću u Osijeku:</w:t>
      </w:r>
    </w:p>
    <w:p w14:paraId="277267AE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GM: Izolacija vanjske ovojnice i ugradnja novih otvora: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Grijanje:</w:t>
      </w:r>
      <w:r w:rsidRPr="00E03E60">
        <w:rPr>
          <w:rFonts w:eastAsia="Times New Roman" w:cstheme="minorHAnsi"/>
          <w:color w:val="333333"/>
          <w:lang w:val="en-US"/>
        </w:rPr>
        <w:t> Peć na drva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Bojler</w:t>
      </w:r>
    </w:p>
    <w:p w14:paraId="6B0044F1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SM1+GM: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:</w:t>
      </w:r>
      <w:r w:rsidRPr="00E03E60">
        <w:rPr>
          <w:rFonts w:eastAsia="Times New Roman" w:cstheme="minorHAnsi"/>
          <w:color w:val="333333"/>
          <w:lang w:val="en-US"/>
        </w:rPr>
        <w:t> Kondenzacijski kotao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Bojler</w:t>
      </w:r>
    </w:p>
    <w:p w14:paraId="0461BD60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SM2+GM: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Kondenzacijski kotao</w:t>
      </w:r>
    </w:p>
    <w:p w14:paraId="34AACE0A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SM3+GM</w:t>
      </w:r>
      <w:r w:rsidRPr="00E03E60">
        <w:rPr>
          <w:rFonts w:eastAsia="Times New Roman" w:cstheme="minorHAnsi"/>
          <w:b/>
          <w:bCs/>
          <w:color w:val="333333"/>
          <w:lang w:val="en-US"/>
        </w:rPr>
        <w:t>: Grijanje:</w:t>
      </w:r>
      <w:r w:rsidRPr="00E03E60">
        <w:rPr>
          <w:rFonts w:eastAsia="Times New Roman" w:cstheme="minorHAnsi"/>
          <w:color w:val="333333"/>
          <w:lang w:val="en-US"/>
        </w:rPr>
        <w:t> DT-zrak zrak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Bojler</w:t>
      </w:r>
    </w:p>
    <w:p w14:paraId="17AF1806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SM4+GM: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Grijanje:</w:t>
      </w:r>
      <w:r w:rsidRPr="00E03E60">
        <w:rPr>
          <w:rFonts w:eastAsia="Times New Roman" w:cstheme="minorHAnsi"/>
          <w:color w:val="333333"/>
          <w:lang w:val="en-US"/>
        </w:rPr>
        <w:t> DT zrak-voda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El Bojler</w:t>
      </w:r>
    </w:p>
    <w:p w14:paraId="33394F1C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SM5: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DT zrak – voda</w:t>
      </w:r>
    </w:p>
    <w:p w14:paraId="389CB01A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SM6+GM: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Kotao na drva</w:t>
      </w:r>
    </w:p>
    <w:p w14:paraId="6E1CA17F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SM7+GM: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Kotao na pelete</w:t>
      </w:r>
    </w:p>
    <w:p w14:paraId="5B6C6CFC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SM9: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Grijanje:</w:t>
      </w:r>
      <w:r w:rsidRPr="00E03E60">
        <w:rPr>
          <w:rFonts w:eastAsia="Times New Roman" w:cstheme="minorHAnsi"/>
          <w:color w:val="333333"/>
          <w:lang w:val="en-US"/>
        </w:rPr>
        <w:t> peć na drva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El bojler + Solarni kolektori</w:t>
      </w:r>
    </w:p>
    <w:p w14:paraId="699DF675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SM2+SM9+GM: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Kondenzacijski kotao +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solarni kolektor</w:t>
      </w:r>
    </w:p>
    <w:p w14:paraId="6C04CA75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SM5+SM9+GM: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DT zrak-voda +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Solarni kolektor</w:t>
      </w:r>
    </w:p>
    <w:p w14:paraId="0ED7D02F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SM6+SM9+GM: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Centralni kotao na drva +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Solarni kolektori</w:t>
      </w:r>
    </w:p>
    <w:p w14:paraId="085A6149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SM7+SM9+GM: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Kotao na pelete +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Solarni kolektori</w:t>
      </w:r>
    </w:p>
    <w:p w14:paraId="0E52E891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EM+GM: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Grijanje:</w:t>
      </w:r>
      <w:r w:rsidRPr="00E03E60">
        <w:rPr>
          <w:rFonts w:eastAsia="Times New Roman" w:cstheme="minorHAnsi"/>
          <w:color w:val="333333"/>
          <w:lang w:val="en-US"/>
        </w:rPr>
        <w:t> Peć na drva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PTV:</w:t>
      </w:r>
      <w:r w:rsidRPr="00E03E60">
        <w:rPr>
          <w:rFonts w:eastAsia="Times New Roman" w:cstheme="minorHAnsi"/>
          <w:color w:val="333333"/>
          <w:lang w:val="en-US"/>
        </w:rPr>
        <w:t> Bojler: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+ FN</w:t>
      </w:r>
    </w:p>
    <w:p w14:paraId="1DB0BB40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EM+SM2+GM: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Kondenzacijski kotao: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+ FN</w:t>
      </w:r>
    </w:p>
    <w:p w14:paraId="200C3F0C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lastRenderedPageBreak/>
        <w:t>EM+SM5+GM: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DT: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+ FN</w:t>
      </w:r>
    </w:p>
    <w:p w14:paraId="10DB7D10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EM+SM6+GM: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Centralni kotao na drva: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+ FN</w:t>
      </w:r>
    </w:p>
    <w:p w14:paraId="4F599026" w14:textId="77777777" w:rsidR="00E03E60" w:rsidRPr="00E03E60" w:rsidRDefault="00E03E60" w:rsidP="00B269E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420" w:lineRule="atLeast"/>
        <w:ind w:left="600"/>
        <w:rPr>
          <w:rFonts w:eastAsia="Times New Roman" w:cstheme="minorHAnsi"/>
          <w:color w:val="333333"/>
          <w:lang w:val="en-US"/>
        </w:rPr>
      </w:pPr>
      <w:r w:rsidRPr="00E03E60">
        <w:rPr>
          <w:rFonts w:eastAsia="Times New Roman" w:cstheme="minorHAnsi"/>
          <w:color w:val="333333"/>
          <w:lang w:val="en-US"/>
        </w:rPr>
        <w:t>EM+SM7+GM: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Grijanje i PTV:</w:t>
      </w:r>
      <w:r w:rsidRPr="00E03E60">
        <w:rPr>
          <w:rFonts w:eastAsia="Times New Roman" w:cstheme="minorHAnsi"/>
          <w:color w:val="333333"/>
          <w:lang w:val="en-US"/>
        </w:rPr>
        <w:t> Centralna peć na pelete: </w:t>
      </w:r>
      <w:r w:rsidRPr="00E03E60">
        <w:rPr>
          <w:rFonts w:eastAsia="Times New Roman" w:cstheme="minorHAnsi"/>
          <w:b/>
          <w:bCs/>
          <w:color w:val="333333"/>
          <w:lang w:val="en-US"/>
        </w:rPr>
        <w:t>+ FN</w:t>
      </w:r>
    </w:p>
    <w:p w14:paraId="5D856754" w14:textId="77777777" w:rsidR="009A19A6" w:rsidRPr="00E03E60" w:rsidRDefault="009A19A6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 xml:space="preserve">Program usavršavanja traje 8 sati (1 dan). </w:t>
      </w:r>
    </w:p>
    <w:p w14:paraId="6CCC1116" w14:textId="6D5C070F" w:rsidR="00016486" w:rsidRPr="00E03E60" w:rsidRDefault="00016486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 xml:space="preserve">Maksimalan broj polaznika je </w:t>
      </w:r>
      <w:r w:rsidR="00E03E60">
        <w:rPr>
          <w:rFonts w:cstheme="minorHAnsi"/>
        </w:rPr>
        <w:t>30</w:t>
      </w:r>
      <w:r w:rsidRPr="00E03E60">
        <w:rPr>
          <w:rFonts w:cstheme="minorHAnsi"/>
        </w:rPr>
        <w:t xml:space="preserve"> te ukoliko se prijavi više, organizirat ćemo dodatne termine, tako da slobodno se prijavite </w:t>
      </w:r>
      <w:r w:rsidRPr="00E03E60">
        <w:rPr>
          <w:rFonts w:cstheme="minorHAnsi"/>
        </w:rPr>
        <w:sym w:font="Wingdings" w:char="F04A"/>
      </w:r>
    </w:p>
    <w:p w14:paraId="6BB86B1B" w14:textId="307EF98D" w:rsidR="008405A1" w:rsidRPr="00E03E60" w:rsidRDefault="008405A1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Nakon što pošaljete popunjenu prijavnicu, zaprimit ćete ponudu po kojoj uplatite kotizaciju.</w:t>
      </w:r>
    </w:p>
    <w:p w14:paraId="123857CA" w14:textId="7E87B764" w:rsidR="003B78D1" w:rsidRPr="00E03E60" w:rsidRDefault="003B78D1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Ukoliko ste uspješno završili Pilot projekt te ostvarili pravo na besplatna stručna usavršavanja</w:t>
      </w:r>
      <w:r w:rsidR="00E03E60">
        <w:rPr>
          <w:rFonts w:cstheme="minorHAnsi"/>
        </w:rPr>
        <w:t>,</w:t>
      </w:r>
      <w:r w:rsidRPr="00E03E60">
        <w:rPr>
          <w:rFonts w:cstheme="minorHAnsi"/>
        </w:rPr>
        <w:t xml:space="preserve"> tada se samo prijavite i dođite </w:t>
      </w:r>
      <w:r w:rsidRPr="00E03E6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03E60">
        <w:rPr>
          <w:rFonts w:cstheme="minorHAnsi"/>
        </w:rPr>
        <w:t xml:space="preserve">  </w:t>
      </w:r>
    </w:p>
    <w:p w14:paraId="61621280" w14:textId="0E0F1C03" w:rsidR="00E03E60" w:rsidRDefault="00E03E60" w:rsidP="00B269EB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Posebni uvjeti prisustvovanja zbog pandemije:</w:t>
      </w:r>
    </w:p>
    <w:p w14:paraId="3DDE9494" w14:textId="74B26645" w:rsidR="008953CE" w:rsidRPr="00E03E60" w:rsidRDefault="00E21378" w:rsidP="00B269EB">
      <w:pPr>
        <w:shd w:val="clear" w:color="auto" w:fill="FFFFFF" w:themeFill="background1"/>
        <w:spacing w:after="0"/>
        <w:ind w:left="990" w:hanging="180"/>
        <w:rPr>
          <w:rFonts w:cstheme="minorHAnsi"/>
        </w:rPr>
      </w:pPr>
      <w:r w:rsidRPr="00E03E60">
        <w:rPr>
          <w:rFonts w:cstheme="minorHAnsi"/>
        </w:rPr>
        <w:t>-  ponesite svoju hranu i piće</w:t>
      </w:r>
    </w:p>
    <w:p w14:paraId="4C8AF097" w14:textId="77777777" w:rsidR="00E21378" w:rsidRPr="00E03E60" w:rsidRDefault="00E21378" w:rsidP="00B269EB">
      <w:pPr>
        <w:pStyle w:val="ListParagraph"/>
        <w:numPr>
          <w:ilvl w:val="0"/>
          <w:numId w:val="6"/>
        </w:numPr>
        <w:shd w:val="clear" w:color="auto" w:fill="FFFFFF" w:themeFill="background1"/>
        <w:ind w:left="990" w:hanging="180"/>
        <w:rPr>
          <w:rFonts w:cstheme="minorHAnsi"/>
        </w:rPr>
      </w:pPr>
      <w:r w:rsidRPr="00E03E60">
        <w:rPr>
          <w:rFonts w:cstheme="minorHAnsi"/>
        </w:rPr>
        <w:t>obavezno je nošenje maske za sve polaznike i predavače</w:t>
      </w:r>
    </w:p>
    <w:p w14:paraId="164B4E73" w14:textId="77777777" w:rsidR="00E21378" w:rsidRPr="00E03E60" w:rsidRDefault="00E21378" w:rsidP="00B269EB">
      <w:pPr>
        <w:pStyle w:val="ListParagraph"/>
        <w:numPr>
          <w:ilvl w:val="0"/>
          <w:numId w:val="6"/>
        </w:numPr>
        <w:shd w:val="clear" w:color="auto" w:fill="FFFFFF" w:themeFill="background1"/>
        <w:ind w:left="990" w:hanging="180"/>
        <w:rPr>
          <w:rFonts w:cstheme="minorHAnsi"/>
        </w:rPr>
      </w:pPr>
      <w:r w:rsidRPr="00E03E60">
        <w:rPr>
          <w:rFonts w:cstheme="minorHAnsi"/>
        </w:rPr>
        <w:t xml:space="preserve">obavezno držanje razmaka od 1,5 m </w:t>
      </w:r>
    </w:p>
    <w:p w14:paraId="79385438" w14:textId="23673344" w:rsidR="00E21378" w:rsidRDefault="00E21378" w:rsidP="00B269EB">
      <w:pPr>
        <w:pStyle w:val="ListParagraph"/>
        <w:numPr>
          <w:ilvl w:val="0"/>
          <w:numId w:val="6"/>
        </w:numPr>
        <w:shd w:val="clear" w:color="auto" w:fill="FFFFFF" w:themeFill="background1"/>
        <w:ind w:left="990" w:hanging="180"/>
        <w:rPr>
          <w:rFonts w:cstheme="minorHAnsi"/>
        </w:rPr>
      </w:pPr>
      <w:r w:rsidRPr="00E03E60">
        <w:rPr>
          <w:rFonts w:cstheme="minorHAnsi"/>
        </w:rPr>
        <w:t>obavezna je dezinfekcija ruku na ulazu</w:t>
      </w:r>
      <w:r w:rsidR="00E03E60">
        <w:rPr>
          <w:rFonts w:cstheme="minorHAnsi"/>
        </w:rPr>
        <w:t>, prilikom svakog ulaska</w:t>
      </w:r>
    </w:p>
    <w:p w14:paraId="492682EE" w14:textId="6C3A853B" w:rsidR="004E1D60" w:rsidRPr="00E03E60" w:rsidRDefault="004E1D60" w:rsidP="00B269EB">
      <w:pPr>
        <w:pStyle w:val="ListParagraph"/>
        <w:numPr>
          <w:ilvl w:val="0"/>
          <w:numId w:val="6"/>
        </w:numPr>
        <w:shd w:val="clear" w:color="auto" w:fill="FFFFFF" w:themeFill="background1"/>
        <w:ind w:left="990" w:hanging="180"/>
        <w:rPr>
          <w:rFonts w:cstheme="minorHAnsi"/>
        </w:rPr>
      </w:pPr>
      <w:r>
        <w:rPr>
          <w:rFonts w:cstheme="minorHAnsi"/>
        </w:rPr>
        <w:t>ponesite vlastitu kemijsku olovku za potpisivanje na prijavni list</w:t>
      </w:r>
    </w:p>
    <w:p w14:paraId="3C11ACE1" w14:textId="7389A828" w:rsidR="00E21378" w:rsidRPr="00E03E60" w:rsidRDefault="00E03E60" w:rsidP="00B269EB">
      <w:pPr>
        <w:pStyle w:val="ListParagraph"/>
        <w:numPr>
          <w:ilvl w:val="0"/>
          <w:numId w:val="6"/>
        </w:numPr>
        <w:shd w:val="clear" w:color="auto" w:fill="FFFFFF" w:themeFill="background1"/>
        <w:ind w:left="990" w:hanging="180"/>
        <w:rPr>
          <w:rFonts w:cstheme="minorHAnsi"/>
          <w:b/>
        </w:rPr>
      </w:pPr>
      <w:r w:rsidRPr="00E03E60">
        <w:rPr>
          <w:rFonts w:cstheme="minorHAnsi"/>
          <w:b/>
          <w:bCs/>
          <w:u w:val="single"/>
        </w:rPr>
        <w:t>DOLAZITE NA VLASTITU ODGOVORNOST</w:t>
      </w:r>
      <w:r w:rsidR="00E21378" w:rsidRPr="00E03E60">
        <w:rPr>
          <w:rFonts w:cstheme="minorHAnsi"/>
        </w:rPr>
        <w:t xml:space="preserve">. Organizator će sve učiniti sukladno naputcima i preporukama </w:t>
      </w:r>
      <w:r w:rsidR="00E21378" w:rsidRPr="00E03E60">
        <w:rPr>
          <w:rFonts w:cstheme="minorHAnsi"/>
        </w:rPr>
        <w:t>Stožer</w:t>
      </w:r>
      <w:r w:rsidR="00E21378" w:rsidRPr="00E03E60">
        <w:rPr>
          <w:rFonts w:cstheme="minorHAnsi"/>
        </w:rPr>
        <w:t>a</w:t>
      </w:r>
      <w:r w:rsidR="00E21378" w:rsidRPr="00E03E60">
        <w:rPr>
          <w:rFonts w:cstheme="minorHAnsi"/>
        </w:rPr>
        <w:t xml:space="preserve"> civilne zaštite RH</w:t>
      </w:r>
      <w:r w:rsidR="00E21378" w:rsidRPr="00E03E60">
        <w:rPr>
          <w:rFonts w:cstheme="minorHAnsi"/>
        </w:rPr>
        <w:t>.</w:t>
      </w:r>
    </w:p>
    <w:p w14:paraId="1CF1DD3A" w14:textId="2E9598BF" w:rsidR="00E851A1" w:rsidRPr="00E03E60" w:rsidRDefault="00E851A1" w:rsidP="00B269EB">
      <w:pPr>
        <w:shd w:val="clear" w:color="auto" w:fill="FFFFFF" w:themeFill="background1"/>
        <w:rPr>
          <w:rFonts w:cstheme="minorHAnsi"/>
          <w:b/>
        </w:rPr>
      </w:pPr>
      <w:r w:rsidRPr="00E03E60">
        <w:rPr>
          <w:rFonts w:cstheme="minorHAnsi"/>
          <w:b/>
        </w:rPr>
        <w:t>Kotizacija:</w:t>
      </w:r>
    </w:p>
    <w:p w14:paraId="05C0BBA3" w14:textId="2BFBE771" w:rsidR="00E851A1" w:rsidRPr="00E03E60" w:rsidRDefault="00E851A1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 xml:space="preserve">Program usavršavanja: </w:t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4075F9" w:rsidRPr="00E03E60">
        <w:rPr>
          <w:rFonts w:cstheme="minorHAnsi"/>
        </w:rPr>
        <w:tab/>
      </w:r>
      <w:r w:rsidR="008953CE" w:rsidRPr="00E03E60">
        <w:rPr>
          <w:rFonts w:cstheme="minorHAnsi"/>
        </w:rPr>
        <w:t>9</w:t>
      </w:r>
      <w:r w:rsidRPr="00E03E60">
        <w:rPr>
          <w:rFonts w:cstheme="minorHAnsi"/>
        </w:rPr>
        <w:t>00 kn + PDV</w:t>
      </w:r>
    </w:p>
    <w:p w14:paraId="4DEB0D38" w14:textId="1EF6D666" w:rsidR="00E851A1" w:rsidRPr="00E03E60" w:rsidRDefault="004075F9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Ukoliko posjedujete licencu  ThoriumA+ programa</w:t>
      </w:r>
      <w:r w:rsidR="00E851A1" w:rsidRPr="00E03E60">
        <w:rPr>
          <w:rFonts w:cstheme="minorHAnsi"/>
        </w:rPr>
        <w:t xml:space="preserve"> - </w:t>
      </w:r>
      <w:r w:rsidRPr="00E03E60">
        <w:rPr>
          <w:rFonts w:cstheme="minorHAnsi"/>
        </w:rPr>
        <w:t>Program usavršavanja</w:t>
      </w:r>
      <w:r w:rsidR="00E851A1" w:rsidRPr="00E03E60">
        <w:rPr>
          <w:rFonts w:cstheme="minorHAnsi"/>
        </w:rPr>
        <w:t xml:space="preserve">: </w:t>
      </w:r>
      <w:r w:rsidRPr="00E03E60">
        <w:rPr>
          <w:rFonts w:cstheme="minorHAnsi"/>
        </w:rPr>
        <w:tab/>
      </w:r>
      <w:r w:rsidR="008953CE" w:rsidRPr="00E03E60">
        <w:rPr>
          <w:rFonts w:cstheme="minorHAnsi"/>
        </w:rPr>
        <w:t>7</w:t>
      </w:r>
      <w:r w:rsidR="00E851A1" w:rsidRPr="00E03E60">
        <w:rPr>
          <w:rFonts w:cstheme="minorHAnsi"/>
        </w:rPr>
        <w:t>00 kn + PDV</w:t>
      </w:r>
    </w:p>
    <w:p w14:paraId="7E8BB85B" w14:textId="0FFB0848" w:rsidR="008953CE" w:rsidRPr="00E03E60" w:rsidRDefault="008953CE" w:rsidP="00B269EB">
      <w:pPr>
        <w:shd w:val="clear" w:color="auto" w:fill="FFFFFF" w:themeFill="background1"/>
        <w:jc w:val="center"/>
        <w:rPr>
          <w:rFonts w:cstheme="minorHAnsi"/>
        </w:rPr>
      </w:pPr>
      <w:r w:rsidRPr="00E03E60">
        <w:rPr>
          <w:rFonts w:cstheme="minorHAnsi"/>
        </w:rPr>
        <w:t>(*Cijena je niža od uobičajene jer organizator neće ponuditi hranu ni piće)</w:t>
      </w:r>
    </w:p>
    <w:p w14:paraId="4D66EF3D" w14:textId="2C7966C2" w:rsidR="00E851A1" w:rsidRPr="00E03E60" w:rsidRDefault="00BD409C" w:rsidP="00B269EB">
      <w:pPr>
        <w:shd w:val="clear" w:color="auto" w:fill="FFFFFF" w:themeFill="background1"/>
        <w:rPr>
          <w:rFonts w:cstheme="minorHAnsi"/>
          <w:b/>
        </w:rPr>
      </w:pPr>
      <w:r w:rsidRPr="00E03E60">
        <w:rPr>
          <w:rFonts w:cstheme="minorHAnsi"/>
          <w:b/>
        </w:rPr>
        <w:t>Način plaćanja:</w:t>
      </w:r>
    </w:p>
    <w:p w14:paraId="00F4E575" w14:textId="48F110AF" w:rsidR="00E851A1" w:rsidRPr="00E03E60" w:rsidRDefault="00E851A1" w:rsidP="00B269E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plaćanje je avansno</w:t>
      </w:r>
      <w:r w:rsidR="008405A1" w:rsidRPr="00E03E60">
        <w:rPr>
          <w:rFonts w:cstheme="minorHAnsi"/>
        </w:rPr>
        <w:t xml:space="preserve"> prema poslanoj ponudi</w:t>
      </w:r>
      <w:r w:rsidRPr="00E03E60">
        <w:rPr>
          <w:rFonts w:cstheme="minorHAnsi"/>
        </w:rPr>
        <w:t xml:space="preserve">, a mjesto na </w:t>
      </w:r>
      <w:r w:rsidR="000B6B96">
        <w:rPr>
          <w:rFonts w:cstheme="minorHAnsi"/>
        </w:rPr>
        <w:t>usavršavanju</w:t>
      </w:r>
      <w:r w:rsidRPr="00E03E60">
        <w:rPr>
          <w:rFonts w:cstheme="minorHAnsi"/>
        </w:rPr>
        <w:t xml:space="preserve"> se rezervira tek po pristigloj uplati</w:t>
      </w:r>
    </w:p>
    <w:p w14:paraId="4E137B5E" w14:textId="1F613087" w:rsidR="00BE0035" w:rsidRPr="00E03E60" w:rsidRDefault="00E851A1" w:rsidP="00B269E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uplatu je potrebno izvršiti prije početka Programa usavršavanj</w:t>
      </w:r>
      <w:r w:rsidR="00C560D4" w:rsidRPr="00E03E60">
        <w:rPr>
          <w:rFonts w:cstheme="minorHAnsi"/>
        </w:rPr>
        <w:t>a</w:t>
      </w:r>
    </w:p>
    <w:p w14:paraId="5C709206" w14:textId="22FEB39A" w:rsidR="0095570C" w:rsidRPr="00E03E60" w:rsidRDefault="0095570C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  <w:b/>
        </w:rPr>
        <w:t>Program</w:t>
      </w:r>
      <w:r w:rsidRPr="00E03E60">
        <w:rPr>
          <w:rFonts w:cstheme="minorHAnsi"/>
        </w:rPr>
        <w:t xml:space="preserve">: </w:t>
      </w:r>
    </w:p>
    <w:p w14:paraId="659EE36B" w14:textId="6E8F76B8" w:rsidR="0095570C" w:rsidRPr="00E03E60" w:rsidRDefault="0095570C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 xml:space="preserve">  9:30 – 10:00</w:t>
      </w:r>
      <w:r w:rsidRPr="00E03E60">
        <w:rPr>
          <w:rFonts w:cstheme="minorHAnsi"/>
        </w:rPr>
        <w:tab/>
      </w:r>
      <w:r w:rsidRPr="00E03E60">
        <w:rPr>
          <w:rFonts w:cstheme="minorHAnsi"/>
        </w:rPr>
        <w:tab/>
        <w:t xml:space="preserve">Registracija polaznika </w:t>
      </w:r>
    </w:p>
    <w:p w14:paraId="1B8767A6" w14:textId="77777777" w:rsidR="0095570C" w:rsidRPr="00E03E60" w:rsidRDefault="0095570C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 xml:space="preserve">10:00 – 10:45 </w:t>
      </w:r>
      <w:r w:rsidRPr="00E03E60">
        <w:rPr>
          <w:rFonts w:cstheme="minorHAnsi"/>
        </w:rPr>
        <w:tab/>
      </w:r>
      <w:r w:rsidRPr="00E03E60">
        <w:rPr>
          <w:rFonts w:cstheme="minorHAnsi"/>
        </w:rPr>
        <w:tab/>
      </w:r>
      <w:r w:rsidR="00C560D4" w:rsidRPr="00E03E60">
        <w:rPr>
          <w:rFonts w:cstheme="minorHAnsi"/>
        </w:rPr>
        <w:t>Iskustva u ko</w:t>
      </w:r>
      <w:r w:rsidR="00B2776D" w:rsidRPr="00E03E60">
        <w:rPr>
          <w:rFonts w:cstheme="minorHAnsi"/>
        </w:rPr>
        <w:t>n</w:t>
      </w:r>
      <w:r w:rsidR="00C560D4" w:rsidRPr="00E03E60">
        <w:rPr>
          <w:rFonts w:cstheme="minorHAnsi"/>
        </w:rPr>
        <w:t>t</w:t>
      </w:r>
      <w:r w:rsidR="00B2776D" w:rsidRPr="00E03E60">
        <w:rPr>
          <w:rFonts w:cstheme="minorHAnsi"/>
        </w:rPr>
        <w:t>roli energetskih certifikata</w:t>
      </w:r>
    </w:p>
    <w:p w14:paraId="34A014BC" w14:textId="1CC300A2" w:rsidR="0095570C" w:rsidRPr="00E03E60" w:rsidRDefault="0095570C" w:rsidP="00B269EB">
      <w:pPr>
        <w:shd w:val="clear" w:color="auto" w:fill="FFFFFF" w:themeFill="background1"/>
        <w:spacing w:line="240" w:lineRule="auto"/>
        <w:ind w:left="2124" w:hanging="2124"/>
        <w:rPr>
          <w:rFonts w:cstheme="minorHAnsi"/>
        </w:rPr>
      </w:pPr>
      <w:r w:rsidRPr="00E03E60">
        <w:rPr>
          <w:rFonts w:cstheme="minorHAnsi"/>
        </w:rPr>
        <w:t>10:45 – 11:30</w:t>
      </w:r>
      <w:r w:rsidRPr="00E03E60">
        <w:rPr>
          <w:rFonts w:cstheme="minorHAnsi"/>
        </w:rPr>
        <w:tab/>
      </w:r>
      <w:r w:rsidR="004E1D60">
        <w:rPr>
          <w:rFonts w:cstheme="minorHAnsi"/>
        </w:rPr>
        <w:t>Tehnički uvjeti Fonda</w:t>
      </w:r>
    </w:p>
    <w:p w14:paraId="7C484A6F" w14:textId="1B5DE301" w:rsidR="0095570C" w:rsidRPr="00E03E60" w:rsidRDefault="0095570C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>11:30 – 12:00</w:t>
      </w:r>
      <w:r w:rsidRPr="00E03E60">
        <w:rPr>
          <w:rFonts w:cstheme="minorHAnsi"/>
        </w:rPr>
        <w:tab/>
      </w:r>
      <w:r w:rsidRPr="00E03E60">
        <w:rPr>
          <w:rFonts w:cstheme="minorHAnsi"/>
        </w:rPr>
        <w:tab/>
        <w:t xml:space="preserve">Pauza </w:t>
      </w:r>
    </w:p>
    <w:p w14:paraId="7C5C71DE" w14:textId="5A3DFC3F" w:rsidR="0095570C" w:rsidRPr="00E03E60" w:rsidRDefault="0095570C" w:rsidP="00B269EB">
      <w:pPr>
        <w:shd w:val="clear" w:color="auto" w:fill="FFFFFF" w:themeFill="background1"/>
        <w:spacing w:line="240" w:lineRule="auto"/>
        <w:ind w:left="2124" w:hanging="2124"/>
        <w:rPr>
          <w:rFonts w:cstheme="minorHAnsi"/>
        </w:rPr>
      </w:pPr>
      <w:r w:rsidRPr="00E03E60">
        <w:rPr>
          <w:rFonts w:cstheme="minorHAnsi"/>
        </w:rPr>
        <w:lastRenderedPageBreak/>
        <w:t>12:00 – 1</w:t>
      </w:r>
      <w:r w:rsidR="004E1D60">
        <w:rPr>
          <w:rFonts w:cstheme="minorHAnsi"/>
        </w:rPr>
        <w:t>3</w:t>
      </w:r>
      <w:r w:rsidRPr="00E03E60">
        <w:rPr>
          <w:rFonts w:cstheme="minorHAnsi"/>
        </w:rPr>
        <w:t>:</w:t>
      </w:r>
      <w:r w:rsidR="004E1D60">
        <w:rPr>
          <w:rFonts w:cstheme="minorHAnsi"/>
        </w:rPr>
        <w:t>30</w:t>
      </w:r>
      <w:r w:rsidRPr="00E03E60">
        <w:rPr>
          <w:rFonts w:cstheme="minorHAnsi"/>
        </w:rPr>
        <w:t xml:space="preserve"> </w:t>
      </w:r>
      <w:r w:rsidRPr="00E03E60">
        <w:rPr>
          <w:rFonts w:cstheme="minorHAnsi"/>
        </w:rPr>
        <w:tab/>
      </w:r>
      <w:r w:rsidR="004E1D60">
        <w:rPr>
          <w:rFonts w:cstheme="minorHAnsi"/>
        </w:rPr>
        <w:t>Savjeti za pravilno izoliranje kosog krova, vanjskog zida, stropa iznad vanjskog prostora</w:t>
      </w:r>
    </w:p>
    <w:p w14:paraId="099206EA" w14:textId="689164AC" w:rsidR="0095570C" w:rsidRPr="00E03E60" w:rsidRDefault="0027624F" w:rsidP="00B269EB">
      <w:pPr>
        <w:shd w:val="clear" w:color="auto" w:fill="FFFFFF" w:themeFill="background1"/>
        <w:spacing w:line="240" w:lineRule="auto"/>
        <w:ind w:left="2070" w:hanging="2070"/>
        <w:rPr>
          <w:rFonts w:cstheme="minorHAnsi"/>
        </w:rPr>
      </w:pPr>
      <w:r w:rsidRPr="00E03E60">
        <w:rPr>
          <w:rFonts w:cstheme="minorHAnsi"/>
        </w:rPr>
        <w:t>13:30 – 14:3</w:t>
      </w:r>
      <w:r w:rsidR="0095570C" w:rsidRPr="00E03E60">
        <w:rPr>
          <w:rFonts w:cstheme="minorHAnsi"/>
        </w:rPr>
        <w:t xml:space="preserve">0 </w:t>
      </w:r>
      <w:r w:rsidR="0095570C" w:rsidRPr="00E03E60">
        <w:rPr>
          <w:rFonts w:cstheme="minorHAnsi"/>
        </w:rPr>
        <w:tab/>
      </w:r>
      <w:r w:rsidR="0095570C" w:rsidRPr="00E03E60">
        <w:rPr>
          <w:rFonts w:cstheme="minorHAnsi"/>
        </w:rPr>
        <w:tab/>
      </w:r>
      <w:r w:rsidR="008953CE" w:rsidRPr="00E03E60">
        <w:rPr>
          <w:rFonts w:cstheme="minorHAnsi"/>
        </w:rPr>
        <w:t>Pauza za r</w:t>
      </w:r>
      <w:r w:rsidRPr="00E03E60">
        <w:rPr>
          <w:rFonts w:cstheme="minorHAnsi"/>
        </w:rPr>
        <w:t xml:space="preserve">učak </w:t>
      </w:r>
      <w:r w:rsidR="008953CE" w:rsidRPr="00E03E60">
        <w:rPr>
          <w:rFonts w:cstheme="minorHAnsi"/>
        </w:rPr>
        <w:t xml:space="preserve">(napomena: polaznici usavršavanja se </w:t>
      </w:r>
      <w:r w:rsidR="004E1D60">
        <w:rPr>
          <w:rFonts w:cstheme="minorHAnsi"/>
        </w:rPr>
        <w:t xml:space="preserve">sami </w:t>
      </w:r>
      <w:r w:rsidR="008953CE" w:rsidRPr="00E03E60">
        <w:rPr>
          <w:rFonts w:cstheme="minorHAnsi"/>
        </w:rPr>
        <w:t>trebaju pobrinuti za svoj ručak)</w:t>
      </w:r>
      <w:r w:rsidR="0095570C" w:rsidRPr="00E03E60">
        <w:rPr>
          <w:rFonts w:cstheme="minorHAnsi"/>
        </w:rPr>
        <w:t xml:space="preserve"> </w:t>
      </w:r>
    </w:p>
    <w:p w14:paraId="421FFB67" w14:textId="3BF7EBBD" w:rsidR="0095570C" w:rsidRPr="00E03E60" w:rsidRDefault="0027624F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>14:3</w:t>
      </w:r>
      <w:r w:rsidR="0095570C" w:rsidRPr="00E03E60">
        <w:rPr>
          <w:rFonts w:cstheme="minorHAnsi"/>
        </w:rPr>
        <w:t xml:space="preserve">0 – </w:t>
      </w:r>
      <w:r w:rsidR="00055AAD" w:rsidRPr="00055AAD">
        <w:rPr>
          <w:rFonts w:cstheme="minorHAnsi"/>
        </w:rPr>
        <w:t>16:00</w:t>
      </w:r>
      <w:r w:rsidR="0095570C" w:rsidRPr="00E03E60">
        <w:rPr>
          <w:rFonts w:cstheme="minorHAnsi"/>
        </w:rPr>
        <w:tab/>
      </w:r>
      <w:r w:rsidR="0095570C" w:rsidRPr="00E03E60">
        <w:rPr>
          <w:rFonts w:cstheme="minorHAnsi"/>
        </w:rPr>
        <w:tab/>
      </w:r>
      <w:r w:rsidR="004E1D60">
        <w:rPr>
          <w:rFonts w:cstheme="minorHAnsi"/>
        </w:rPr>
        <w:t xml:space="preserve">Primjer </w:t>
      </w:r>
      <w:r w:rsidR="00055AAD" w:rsidRPr="00055AAD">
        <w:rPr>
          <w:rFonts w:cstheme="minorHAnsi"/>
        </w:rPr>
        <w:t>izračun</w:t>
      </w:r>
      <w:r w:rsidR="00055AAD">
        <w:rPr>
          <w:rFonts w:cstheme="minorHAnsi"/>
        </w:rPr>
        <w:t>a</w:t>
      </w:r>
      <w:r w:rsidR="00055AAD" w:rsidRPr="00055AAD">
        <w:rPr>
          <w:rFonts w:cstheme="minorHAnsi"/>
        </w:rPr>
        <w:t xml:space="preserve"> mjera energetske učinkovitosti za obiteljsku kuću</w:t>
      </w:r>
    </w:p>
    <w:p w14:paraId="71E7F168" w14:textId="7BDA6A2A" w:rsidR="00B2776D" w:rsidRPr="00E03E60" w:rsidRDefault="0027624F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 xml:space="preserve">16:00 </w:t>
      </w:r>
      <w:r w:rsidR="00B2776D" w:rsidRPr="00E03E60">
        <w:rPr>
          <w:rFonts w:cstheme="minorHAnsi"/>
        </w:rPr>
        <w:t>– 16:</w:t>
      </w:r>
      <w:r w:rsidRPr="00E03E60">
        <w:rPr>
          <w:rFonts w:cstheme="minorHAnsi"/>
        </w:rPr>
        <w:t>15</w:t>
      </w:r>
      <w:r w:rsidR="00B2776D" w:rsidRPr="00E03E60">
        <w:rPr>
          <w:rFonts w:cstheme="minorHAnsi"/>
        </w:rPr>
        <w:t xml:space="preserve"> </w:t>
      </w:r>
      <w:r w:rsidR="00B2776D" w:rsidRPr="00E03E60">
        <w:rPr>
          <w:rFonts w:cstheme="minorHAnsi"/>
        </w:rPr>
        <w:tab/>
      </w:r>
      <w:r w:rsidR="00B2776D" w:rsidRPr="00E03E60">
        <w:rPr>
          <w:rFonts w:cstheme="minorHAnsi"/>
        </w:rPr>
        <w:tab/>
        <w:t xml:space="preserve">Pauza </w:t>
      </w:r>
    </w:p>
    <w:p w14:paraId="6A250E4D" w14:textId="109EBCF1" w:rsidR="00B2776D" w:rsidRPr="00E03E60" w:rsidRDefault="00B2776D" w:rsidP="00B269EB">
      <w:pPr>
        <w:shd w:val="clear" w:color="auto" w:fill="FFFFFF" w:themeFill="background1"/>
        <w:spacing w:line="240" w:lineRule="auto"/>
        <w:rPr>
          <w:rFonts w:cstheme="minorHAnsi"/>
        </w:rPr>
      </w:pPr>
      <w:r w:rsidRPr="00E03E60">
        <w:rPr>
          <w:rFonts w:cstheme="minorHAnsi"/>
        </w:rPr>
        <w:t>16:</w:t>
      </w:r>
      <w:r w:rsidR="0027624F" w:rsidRPr="00E03E60">
        <w:rPr>
          <w:rFonts w:cstheme="minorHAnsi"/>
        </w:rPr>
        <w:t>15</w:t>
      </w:r>
      <w:r w:rsidRPr="00E03E60">
        <w:rPr>
          <w:rFonts w:cstheme="minorHAnsi"/>
        </w:rPr>
        <w:t xml:space="preserve"> – 17:</w:t>
      </w:r>
      <w:r w:rsidR="0027624F" w:rsidRPr="00E03E60">
        <w:rPr>
          <w:rFonts w:cstheme="minorHAnsi"/>
        </w:rPr>
        <w:t>45</w:t>
      </w:r>
      <w:r w:rsidRPr="00E03E60">
        <w:rPr>
          <w:rFonts w:cstheme="minorHAnsi"/>
        </w:rPr>
        <w:t xml:space="preserve"> </w:t>
      </w:r>
      <w:r w:rsidRPr="00E03E60">
        <w:rPr>
          <w:rFonts w:cstheme="minorHAnsi"/>
        </w:rPr>
        <w:tab/>
      </w:r>
      <w:r w:rsidRPr="00E03E60">
        <w:rPr>
          <w:rFonts w:cstheme="minorHAnsi"/>
        </w:rPr>
        <w:tab/>
      </w:r>
      <w:r w:rsidR="00055AAD" w:rsidRPr="00055AAD">
        <w:rPr>
          <w:rFonts w:cstheme="minorHAnsi"/>
        </w:rPr>
        <w:t>Primjer izračuna mjera energetske učinkovitosti za obiteljsku kuću</w:t>
      </w:r>
    </w:p>
    <w:p w14:paraId="2AA292FD" w14:textId="506BF9A0" w:rsidR="00B2776D" w:rsidRPr="00E03E60" w:rsidRDefault="0086452C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br/>
      </w:r>
      <w:r w:rsidR="005900EE" w:rsidRPr="00E03E60">
        <w:rPr>
          <w:rFonts w:cstheme="minorHAnsi"/>
        </w:rPr>
        <w:t>Predavači:</w:t>
      </w:r>
    </w:p>
    <w:p w14:paraId="39EDC6C8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Prof.dr.sc. Igor Balen, dipl.ing.stroj.</w:t>
      </w:r>
    </w:p>
    <w:p w14:paraId="71EFBC72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Doc.dr.sc. Nenad Ferdelji, dipl.ing.stroj.</w:t>
      </w:r>
    </w:p>
    <w:p w14:paraId="151D60CC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Dr.sc. Dean Čizmar, dipl.ing.aedif.</w:t>
      </w:r>
    </w:p>
    <w:p w14:paraId="23171D7F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Tomislav Josipović, dipl.ing.stroj.</w:t>
      </w:r>
    </w:p>
    <w:p w14:paraId="48D34B22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Dario Ilija Rendulić, dipl.ing.el.</w:t>
      </w:r>
    </w:p>
    <w:p w14:paraId="6CF62174" w14:textId="77777777" w:rsidR="005900EE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Dina Grgin, dipl.ing.arh.</w:t>
      </w:r>
    </w:p>
    <w:p w14:paraId="583E7C4E" w14:textId="73FF4DEF" w:rsidR="00016486" w:rsidRPr="00E03E60" w:rsidRDefault="005900EE" w:rsidP="00B269EB">
      <w:pPr>
        <w:pStyle w:val="ListParagraph"/>
        <w:numPr>
          <w:ilvl w:val="0"/>
          <w:numId w:val="5"/>
        </w:numPr>
        <w:shd w:val="clear" w:color="auto" w:fill="FFFFFF" w:themeFill="background1"/>
        <w:spacing w:after="160" w:line="256" w:lineRule="auto"/>
        <w:rPr>
          <w:rFonts w:cstheme="minorHAnsi"/>
        </w:rPr>
      </w:pPr>
      <w:r w:rsidRPr="00E03E60">
        <w:rPr>
          <w:rFonts w:cstheme="minorHAnsi"/>
        </w:rPr>
        <w:t>Pero Žodan, dipl.ing.stroj</w:t>
      </w:r>
      <w:r w:rsidR="00016486" w:rsidRPr="00E03E60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17"/>
      </w:tblGrid>
      <w:tr w:rsidR="004F6B54" w:rsidRPr="00E03E60" w14:paraId="09CC8337" w14:textId="77777777" w:rsidTr="0086452C">
        <w:trPr>
          <w:trHeight w:hRule="exact" w:val="454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3AEF9" w14:textId="0057E7B6" w:rsidR="004F6B54" w:rsidRPr="00E03E60" w:rsidRDefault="004F6B54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lastRenderedPageBreak/>
              <w:t xml:space="preserve">Molimo  prijavnicu popunite na računalu i </w:t>
            </w:r>
            <w:r w:rsidRPr="00055AAD">
              <w:rPr>
                <w:rFonts w:cstheme="minorHAnsi"/>
                <w:b/>
                <w:bCs/>
                <w:u w:val="single"/>
              </w:rPr>
              <w:t>pošalj</w:t>
            </w:r>
            <w:r w:rsidR="00055AAD">
              <w:rPr>
                <w:rFonts w:cstheme="minorHAnsi"/>
                <w:b/>
                <w:bCs/>
                <w:u w:val="single"/>
              </w:rPr>
              <w:t>i</w:t>
            </w:r>
            <w:r w:rsidRPr="00055AAD">
              <w:rPr>
                <w:rFonts w:cstheme="minorHAnsi"/>
                <w:b/>
                <w:bCs/>
                <w:u w:val="single"/>
              </w:rPr>
              <w:t>te u Word formatu</w:t>
            </w:r>
            <w:r w:rsidRPr="00E03E60">
              <w:rPr>
                <w:rFonts w:cstheme="minorHAnsi"/>
              </w:rPr>
              <w:t>.</w:t>
            </w:r>
          </w:p>
        </w:tc>
      </w:tr>
      <w:tr w:rsidR="006A74EC" w:rsidRPr="00E03E60" w14:paraId="7B47E576" w14:textId="77777777" w:rsidTr="0086452C">
        <w:trPr>
          <w:trHeight w:hRule="exact" w:val="454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05D29918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E03E60">
              <w:rPr>
                <w:rFonts w:cstheme="minorHAnsi"/>
                <w:b/>
              </w:rPr>
              <w:t>Kandidat</w:t>
            </w:r>
          </w:p>
        </w:tc>
      </w:tr>
      <w:tr w:rsidR="006A74EC" w:rsidRPr="00E03E60" w14:paraId="16BA6D02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103AE578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Ime:</w:t>
            </w:r>
          </w:p>
        </w:tc>
        <w:tc>
          <w:tcPr>
            <w:tcW w:w="4517" w:type="dxa"/>
            <w:vAlign w:val="center"/>
          </w:tcPr>
          <w:p w14:paraId="3E81DAFA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620A464D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08F4A472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Prezime:</w:t>
            </w:r>
          </w:p>
        </w:tc>
        <w:tc>
          <w:tcPr>
            <w:tcW w:w="4517" w:type="dxa"/>
            <w:vAlign w:val="center"/>
          </w:tcPr>
          <w:p w14:paraId="2C555E2A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8953CE" w:rsidRPr="00E03E60" w14:paraId="1D59B121" w14:textId="77777777" w:rsidTr="00055AAD">
        <w:trPr>
          <w:trHeight w:hRule="exact" w:val="879"/>
        </w:trPr>
        <w:tc>
          <w:tcPr>
            <w:tcW w:w="4555" w:type="dxa"/>
            <w:vAlign w:val="center"/>
          </w:tcPr>
          <w:p w14:paraId="2182A461" w14:textId="38650453" w:rsidR="008953CE" w:rsidRPr="00055AAD" w:rsidRDefault="008953CE" w:rsidP="00B269EB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055AAD">
              <w:rPr>
                <w:rFonts w:cstheme="minorHAnsi"/>
                <w:sz w:val="20"/>
                <w:szCs w:val="20"/>
              </w:rPr>
              <w:t xml:space="preserve">Da li ste </w:t>
            </w:r>
            <w:r w:rsidRPr="00055AAD">
              <w:rPr>
                <w:rFonts w:cstheme="minorHAnsi"/>
                <w:sz w:val="20"/>
                <w:szCs w:val="20"/>
              </w:rPr>
              <w:t>ostvarili pravo na besplatna stručna usavršavanja</w:t>
            </w:r>
            <w:r w:rsidR="00055AAD" w:rsidRPr="00055AAD">
              <w:rPr>
                <w:rFonts w:cstheme="minorHAnsi"/>
                <w:sz w:val="20"/>
                <w:szCs w:val="20"/>
              </w:rPr>
              <w:t xml:space="preserve"> uspješno završenim pilot projektom</w:t>
            </w:r>
            <w:r w:rsidRPr="00055AAD">
              <w:rPr>
                <w:rFonts w:cstheme="minorHAnsi"/>
                <w:sz w:val="20"/>
                <w:szCs w:val="20"/>
              </w:rPr>
              <w:t>?</w:t>
            </w:r>
            <w:r w:rsidR="00055AAD">
              <w:rPr>
                <w:rFonts w:cstheme="minorHAnsi"/>
                <w:sz w:val="20"/>
                <w:szCs w:val="20"/>
              </w:rPr>
              <w:t xml:space="preserve">  (DA / NE)</w:t>
            </w:r>
          </w:p>
        </w:tc>
        <w:tc>
          <w:tcPr>
            <w:tcW w:w="4517" w:type="dxa"/>
            <w:vAlign w:val="center"/>
          </w:tcPr>
          <w:p w14:paraId="2BE8CEFE" w14:textId="77777777" w:rsidR="008953CE" w:rsidRPr="00E03E60" w:rsidRDefault="008953CE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09932E1D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F37D808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OIB:</w:t>
            </w:r>
          </w:p>
        </w:tc>
        <w:tc>
          <w:tcPr>
            <w:tcW w:w="4517" w:type="dxa"/>
            <w:vAlign w:val="center"/>
          </w:tcPr>
          <w:p w14:paraId="5C677F80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46A5A3F4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E5CD57D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Zvanje:</w:t>
            </w:r>
          </w:p>
        </w:tc>
        <w:tc>
          <w:tcPr>
            <w:tcW w:w="4517" w:type="dxa"/>
            <w:vAlign w:val="center"/>
          </w:tcPr>
          <w:p w14:paraId="7A771D22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457AC3C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5B8F9231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Zanimanje:</w:t>
            </w:r>
          </w:p>
        </w:tc>
        <w:tc>
          <w:tcPr>
            <w:tcW w:w="4517" w:type="dxa"/>
            <w:vAlign w:val="center"/>
          </w:tcPr>
          <w:p w14:paraId="2DE857BD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670776F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11B491A4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Mjesto i datum rođenja:</w:t>
            </w:r>
          </w:p>
        </w:tc>
        <w:tc>
          <w:tcPr>
            <w:tcW w:w="4517" w:type="dxa"/>
            <w:vAlign w:val="center"/>
          </w:tcPr>
          <w:p w14:paraId="574401D7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525AFC0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246B9DC0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Adresa stanovanja (ulica i kućni broj):</w:t>
            </w:r>
          </w:p>
        </w:tc>
        <w:tc>
          <w:tcPr>
            <w:tcW w:w="4517" w:type="dxa"/>
            <w:vAlign w:val="center"/>
          </w:tcPr>
          <w:p w14:paraId="4F8F952F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3317CE68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078344C1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Poštanski broj i mjesto stanovanja:</w:t>
            </w:r>
          </w:p>
        </w:tc>
        <w:tc>
          <w:tcPr>
            <w:tcW w:w="4517" w:type="dxa"/>
            <w:vAlign w:val="center"/>
          </w:tcPr>
          <w:p w14:paraId="51F15A08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3F63A7B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3563C08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E-mail:</w:t>
            </w:r>
          </w:p>
        </w:tc>
        <w:tc>
          <w:tcPr>
            <w:tcW w:w="4517" w:type="dxa"/>
            <w:vAlign w:val="center"/>
          </w:tcPr>
          <w:p w14:paraId="0E49C6FE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3D4BB94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D25B5C0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Telefon:</w:t>
            </w:r>
          </w:p>
        </w:tc>
        <w:tc>
          <w:tcPr>
            <w:tcW w:w="4517" w:type="dxa"/>
            <w:vAlign w:val="center"/>
          </w:tcPr>
          <w:p w14:paraId="5ABA6F46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5C6FE82E" w14:textId="77777777" w:rsidTr="0086452C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D0ED0E0" w14:textId="245DB07A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  <w:b/>
              </w:rPr>
              <w:t>Tvrtka</w:t>
            </w:r>
            <w:r w:rsidR="008953CE" w:rsidRPr="00E03E60">
              <w:rPr>
                <w:rFonts w:cstheme="minorHAnsi"/>
                <w:b/>
              </w:rPr>
              <w:t xml:space="preserve"> </w:t>
            </w:r>
          </w:p>
        </w:tc>
      </w:tr>
      <w:tr w:rsidR="006A74EC" w:rsidRPr="00E03E60" w14:paraId="7D3D882B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4C2B1F80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Naziv tvrtke:</w:t>
            </w:r>
          </w:p>
        </w:tc>
        <w:tc>
          <w:tcPr>
            <w:tcW w:w="4517" w:type="dxa"/>
            <w:vAlign w:val="center"/>
          </w:tcPr>
          <w:p w14:paraId="2D6455D5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67DE794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3C9DD7E0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OIB:</w:t>
            </w:r>
          </w:p>
        </w:tc>
        <w:tc>
          <w:tcPr>
            <w:tcW w:w="4517" w:type="dxa"/>
            <w:vAlign w:val="center"/>
          </w:tcPr>
          <w:p w14:paraId="0E6F88C4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341D9D26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5CDE9957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Adresa:</w:t>
            </w:r>
          </w:p>
        </w:tc>
        <w:tc>
          <w:tcPr>
            <w:tcW w:w="4517" w:type="dxa"/>
            <w:vAlign w:val="center"/>
          </w:tcPr>
          <w:p w14:paraId="62AD7991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56162061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6F227CBD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Poštanski broj i mjesto:</w:t>
            </w:r>
          </w:p>
        </w:tc>
        <w:tc>
          <w:tcPr>
            <w:tcW w:w="4517" w:type="dxa"/>
            <w:vAlign w:val="center"/>
          </w:tcPr>
          <w:p w14:paraId="191858DF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6A74EC" w:rsidRPr="00E03E60" w14:paraId="5E8DAECE" w14:textId="77777777" w:rsidTr="0086452C">
        <w:trPr>
          <w:trHeight w:hRule="exact" w:val="454"/>
        </w:trPr>
        <w:tc>
          <w:tcPr>
            <w:tcW w:w="4555" w:type="dxa"/>
            <w:vAlign w:val="center"/>
          </w:tcPr>
          <w:p w14:paraId="29E4FA03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  <w:r w:rsidRPr="00E03E60">
              <w:rPr>
                <w:rFonts w:cstheme="minorHAnsi"/>
              </w:rPr>
              <w:t>Telefon:</w:t>
            </w:r>
          </w:p>
        </w:tc>
        <w:tc>
          <w:tcPr>
            <w:tcW w:w="4517" w:type="dxa"/>
            <w:vAlign w:val="center"/>
          </w:tcPr>
          <w:p w14:paraId="50581796" w14:textId="77777777" w:rsidR="006A74EC" w:rsidRPr="00E03E60" w:rsidRDefault="006A74EC" w:rsidP="00B269EB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14:paraId="7F38F871" w14:textId="77777777" w:rsidR="006A74EC" w:rsidRPr="00E03E60" w:rsidRDefault="006A74EC" w:rsidP="00B269EB">
      <w:pPr>
        <w:shd w:val="clear" w:color="auto" w:fill="FFFFFF" w:themeFill="background1"/>
        <w:rPr>
          <w:rFonts w:cstheme="minorHAnsi"/>
        </w:rPr>
      </w:pPr>
    </w:p>
    <w:p w14:paraId="479FFC50" w14:textId="77777777" w:rsidR="005A50D7" w:rsidRPr="00E03E60" w:rsidRDefault="005A50D7" w:rsidP="00B269EB">
      <w:pPr>
        <w:shd w:val="clear" w:color="auto" w:fill="FFFFFF" w:themeFill="background1"/>
        <w:rPr>
          <w:rFonts w:cstheme="minorHAnsi"/>
          <w:i/>
          <w:iCs/>
        </w:rPr>
      </w:pPr>
      <w:r w:rsidRPr="00E03E60">
        <w:rPr>
          <w:rFonts w:cstheme="minorHAnsi"/>
          <w:i/>
          <w:iCs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 w:rsidRPr="00E03E60">
        <w:rPr>
          <w:rFonts w:cstheme="minorHAnsi"/>
          <w:i/>
          <w:iCs/>
        </w:rPr>
        <w:t xml:space="preserve"> Thorium Software d.o.o.</w:t>
      </w:r>
    </w:p>
    <w:p w14:paraId="022EB7BF" w14:textId="4760E019" w:rsidR="00194C96" w:rsidRPr="00E03E60" w:rsidRDefault="005A50D7" w:rsidP="00B269EB">
      <w:pPr>
        <w:shd w:val="clear" w:color="auto" w:fill="FFFFFF" w:themeFill="background1"/>
        <w:rPr>
          <w:rFonts w:cstheme="minorHAnsi"/>
          <w:b/>
          <w:color w:val="222222"/>
        </w:rPr>
      </w:pPr>
      <w:r w:rsidRPr="00E03E60">
        <w:rPr>
          <w:rFonts w:cstheme="minorHAnsi"/>
          <w:i/>
          <w:iCs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  <w:r w:rsidR="00194C96" w:rsidRPr="00E03E60">
        <w:rPr>
          <w:rFonts w:cstheme="minorHAnsi"/>
          <w:b/>
          <w:color w:val="222222"/>
        </w:rPr>
        <w:br w:type="page"/>
      </w:r>
    </w:p>
    <w:p w14:paraId="554BD428" w14:textId="77777777" w:rsidR="009B367C" w:rsidRPr="00E03E60" w:rsidRDefault="009B367C" w:rsidP="00B269EB">
      <w:pPr>
        <w:shd w:val="clear" w:color="auto" w:fill="FFFFFF" w:themeFill="background1"/>
        <w:jc w:val="center"/>
        <w:rPr>
          <w:rFonts w:cstheme="minorHAnsi"/>
          <w:b/>
          <w:color w:val="222222"/>
        </w:rPr>
      </w:pPr>
    </w:p>
    <w:p w14:paraId="72B42495" w14:textId="77777777" w:rsidR="008D1994" w:rsidRDefault="000A6F1B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  <w:b/>
        </w:rPr>
        <w:t xml:space="preserve">Mjesto održavanja </w:t>
      </w:r>
      <w:r w:rsidR="008D1994">
        <w:rPr>
          <w:rFonts w:cstheme="minorHAnsi"/>
          <w:b/>
        </w:rPr>
        <w:t>usavršavanja</w:t>
      </w:r>
      <w:r w:rsidR="004D47A8" w:rsidRPr="00E03E60">
        <w:rPr>
          <w:rFonts w:cstheme="minorHAnsi"/>
          <w:b/>
        </w:rPr>
        <w:t xml:space="preserve">: </w:t>
      </w:r>
      <w:r w:rsidR="004D47A8" w:rsidRPr="00E03E60">
        <w:rPr>
          <w:rFonts w:cstheme="minorHAnsi"/>
          <w:b/>
        </w:rPr>
        <w:br/>
      </w:r>
      <w:r w:rsidR="004338CD" w:rsidRPr="00E03E60">
        <w:rPr>
          <w:rFonts w:cstheme="minorHAnsi"/>
        </w:rPr>
        <w:t xml:space="preserve">ZIP (zgrada INSAKO, pored </w:t>
      </w:r>
      <w:r w:rsidR="00C560D4" w:rsidRPr="00E03E60">
        <w:rPr>
          <w:rFonts w:cstheme="minorHAnsi"/>
        </w:rPr>
        <w:t>P</w:t>
      </w:r>
      <w:r w:rsidR="004338CD" w:rsidRPr="00E03E60">
        <w:rPr>
          <w:rFonts w:cstheme="minorHAnsi"/>
        </w:rPr>
        <w:t>rima namještaja)</w:t>
      </w:r>
      <w:r w:rsidR="004D47A8" w:rsidRPr="00E03E60">
        <w:rPr>
          <w:rFonts w:cstheme="minorHAnsi"/>
        </w:rPr>
        <w:t xml:space="preserve">, </w:t>
      </w:r>
      <w:r w:rsidR="004338CD" w:rsidRPr="00E03E60">
        <w:rPr>
          <w:rFonts w:cstheme="minorHAnsi"/>
        </w:rPr>
        <w:t>3 kat</w:t>
      </w:r>
      <w:r w:rsidR="004D47A8" w:rsidRPr="00E03E60">
        <w:rPr>
          <w:rFonts w:cstheme="minorHAnsi"/>
        </w:rPr>
        <w:t xml:space="preserve">, </w:t>
      </w:r>
      <w:r w:rsidR="00C560D4" w:rsidRPr="00E03E60">
        <w:rPr>
          <w:rFonts w:cstheme="minorHAnsi"/>
        </w:rPr>
        <w:t>R</w:t>
      </w:r>
      <w:r w:rsidR="004338CD" w:rsidRPr="00E03E60">
        <w:rPr>
          <w:rFonts w:cstheme="minorHAnsi"/>
        </w:rPr>
        <w:t>emetinečka 7, Kajzerica</w:t>
      </w:r>
      <w:r w:rsidR="004D47A8" w:rsidRPr="00E03E60">
        <w:rPr>
          <w:rFonts w:cstheme="minorHAnsi"/>
        </w:rPr>
        <w:t xml:space="preserve">, Zagreb. </w:t>
      </w:r>
    </w:p>
    <w:p w14:paraId="14DA6882" w14:textId="77777777" w:rsidR="008D1994" w:rsidRDefault="008D1994" w:rsidP="00B269EB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Parking je osiguran.</w:t>
      </w:r>
    </w:p>
    <w:p w14:paraId="759C8AEC" w14:textId="618F9717" w:rsidR="00725D2D" w:rsidRPr="00E03E60" w:rsidRDefault="004D47A8" w:rsidP="00B269EB">
      <w:pPr>
        <w:shd w:val="clear" w:color="auto" w:fill="FFFFFF" w:themeFill="background1"/>
        <w:rPr>
          <w:rFonts w:cstheme="minorHAnsi"/>
        </w:rPr>
      </w:pPr>
      <w:r w:rsidRPr="00E03E60">
        <w:rPr>
          <w:rFonts w:cstheme="minorHAnsi"/>
        </w:rPr>
        <w:t>Mapa je ispod:</w:t>
      </w:r>
    </w:p>
    <w:p w14:paraId="118A68C9" w14:textId="77777777" w:rsidR="004D47A8" w:rsidRPr="00E03E60" w:rsidRDefault="004338CD" w:rsidP="00B269EB">
      <w:pPr>
        <w:shd w:val="clear" w:color="auto" w:fill="FFFFFF" w:themeFill="background1"/>
        <w:jc w:val="center"/>
        <w:rPr>
          <w:rFonts w:cstheme="minorHAnsi"/>
        </w:rPr>
      </w:pPr>
      <w:r w:rsidRPr="00E03E60">
        <w:rPr>
          <w:rFonts w:cstheme="minorHAnsi"/>
          <w:noProof/>
          <w:lang w:val="en-US"/>
        </w:rPr>
        <w:drawing>
          <wp:inline distT="0" distB="0" distL="0" distR="0" wp14:anchorId="651F1FD6" wp14:editId="76154069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B3FA" w14:textId="77777777" w:rsidR="00725D2D" w:rsidRPr="00E03E60" w:rsidRDefault="00725D2D" w:rsidP="00B269EB">
      <w:pPr>
        <w:shd w:val="clear" w:color="auto" w:fill="FFFFFF" w:themeFill="background1"/>
        <w:rPr>
          <w:rFonts w:cstheme="minorHAnsi"/>
          <w:b/>
        </w:rPr>
      </w:pPr>
    </w:p>
    <w:sectPr w:rsidR="00725D2D" w:rsidRPr="00E03E60" w:rsidSect="00F5721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3A3B" w14:textId="77777777" w:rsidR="00E27F7F" w:rsidRDefault="00E27F7F" w:rsidP="000761D1">
      <w:pPr>
        <w:spacing w:after="0" w:line="240" w:lineRule="auto"/>
      </w:pPr>
      <w:r>
        <w:separator/>
      </w:r>
    </w:p>
  </w:endnote>
  <w:endnote w:type="continuationSeparator" w:id="0">
    <w:p w14:paraId="3AA60B25" w14:textId="77777777" w:rsidR="00E27F7F" w:rsidRDefault="00E27F7F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B22BF90" w14:textId="1443B1DE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</w:t>
        </w:r>
        <w:r w:rsidR="00055AAD">
          <w:rPr>
            <w:sz w:val="20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1E3F" w14:textId="77777777" w:rsidR="00E27F7F" w:rsidRDefault="00E27F7F" w:rsidP="000761D1">
      <w:pPr>
        <w:spacing w:after="0" w:line="240" w:lineRule="auto"/>
      </w:pPr>
      <w:r>
        <w:separator/>
      </w:r>
    </w:p>
  </w:footnote>
  <w:footnote w:type="continuationSeparator" w:id="0">
    <w:p w14:paraId="0826ED97" w14:textId="77777777" w:rsidR="00E27F7F" w:rsidRDefault="00E27F7F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7A44BE" w:rsidRPr="006A487F" w14:paraId="76DB637C" w14:textId="77777777" w:rsidTr="005A0A8A">
      <w:tc>
        <w:tcPr>
          <w:tcW w:w="4508" w:type="dxa"/>
        </w:tcPr>
        <w:p w14:paraId="0CA82871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u w:val="single"/>
            </w:rPr>
          </w:pPr>
          <w:r w:rsidRPr="006A487F">
            <w:rPr>
              <w:rFonts w:ascii="TimesNewRoman,Bold" w:hAnsi="TimesNewRoman,Bold" w:cs="TimesNewRoman,Bold"/>
              <w:b/>
              <w:bCs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9847804" wp14:editId="49FD27EA">
                <wp:simplePos x="0" y="0"/>
                <wp:positionH relativeFrom="column">
                  <wp:posOffset>-30480</wp:posOffset>
                </wp:positionH>
                <wp:positionV relativeFrom="paragraph">
                  <wp:posOffset>50800</wp:posOffset>
                </wp:positionV>
                <wp:extent cx="2774950" cy="749300"/>
                <wp:effectExtent l="0" t="0" r="6350" b="0"/>
                <wp:wrapNone/>
                <wp:docPr id="1" name="Picture 6" descr="C:\Users\DIR\AppData\Local\Temp\x10sctm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C:\Users\DIR\AppData\Local\Temp\x10sctm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243C10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F11C85" wp14:editId="3BE3261D">
                    <wp:simplePos x="0" y="0"/>
                    <wp:positionH relativeFrom="column">
                      <wp:posOffset>512407</wp:posOffset>
                    </wp:positionH>
                    <wp:positionV relativeFrom="paragraph">
                      <wp:posOffset>430483</wp:posOffset>
                    </wp:positionV>
                    <wp:extent cx="2355850" cy="300250"/>
                    <wp:effectExtent l="0" t="0" r="635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5850" cy="300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EFAE44" w14:textId="77777777" w:rsidR="007A44BE" w:rsidRPr="00DC5B28" w:rsidRDefault="007A44BE" w:rsidP="007A44BE">
                                <w:pPr>
                                  <w:rPr>
                                    <w:i/>
                                    <w:color w:val="365F91" w:themeColor="accent1" w:themeShade="BF"/>
                                  </w:rPr>
                                </w:pPr>
                                <w:r w:rsidRPr="00DC5B28">
                                  <w:rPr>
                                    <w:b/>
                                    <w:i/>
                                    <w:color w:val="365F91" w:themeColor="accent1" w:themeShade="BF"/>
                                    <w:u w:val="single"/>
                                  </w:rPr>
                                  <w:t>Izvrsni inženjeri koriste izvrstan alat!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11C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.35pt;margin-top:33.9pt;width:1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" fillcolor="window" stroked="f" strokeweight="1pt">
                    <v:textbox>
                      <w:txbxContent>
                        <w:p w14:paraId="30EFAE44" w14:textId="77777777" w:rsidR="007A44BE" w:rsidRPr="00DC5B28" w:rsidRDefault="007A44BE" w:rsidP="007A44BE">
                          <w:pPr>
                            <w:rPr>
                              <w:i/>
                              <w:color w:val="365F91" w:themeColor="accent1" w:themeShade="BF"/>
                            </w:rPr>
                          </w:pPr>
                          <w:r w:rsidRPr="00DC5B28"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Izvrsni inženjeri koriste izvrstan alat!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08" w:type="dxa"/>
        </w:tcPr>
        <w:p w14:paraId="4B20F074" w14:textId="77777777" w:rsidR="007A44BE" w:rsidRPr="006A487F" w:rsidRDefault="007A44BE" w:rsidP="007A44BE">
          <w:pPr>
            <w:autoSpaceDE w:val="0"/>
            <w:autoSpaceDN w:val="0"/>
            <w:adjustRightInd w:val="0"/>
            <w:ind w:left="1049"/>
            <w:rPr>
              <w:rFonts w:ascii="TimesNewRoman,Bold" w:hAnsi="TimesNewRoman,Bold" w:cs="TimesNewRoman,Bold"/>
              <w:b/>
              <w:bCs/>
              <w:sz w:val="18"/>
              <w:szCs w:val="18"/>
            </w:rPr>
          </w:pPr>
          <w:r w:rsidRPr="006A487F"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ThoriumSoftware d.o.o.</w:t>
          </w:r>
        </w:p>
        <w:p w14:paraId="49B56649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Mobile: +385 (0) 95 8 70 50 70</w:t>
          </w:r>
        </w:p>
        <w:p w14:paraId="4F21D7AF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>Kontakt: Dario Ilija Rendulić</w:t>
          </w:r>
        </w:p>
        <w:p w14:paraId="605C3442" w14:textId="77777777" w:rsidR="007A44BE" w:rsidRPr="006A487F" w:rsidRDefault="007A44BE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 w:rsidRPr="006A487F">
            <w:rPr>
              <w:sz w:val="18"/>
              <w:szCs w:val="18"/>
            </w:rPr>
            <w:t xml:space="preserve">Email: </w:t>
          </w:r>
        </w:p>
        <w:p w14:paraId="4C4DA018" w14:textId="77777777" w:rsidR="007A44BE" w:rsidRPr="006A487F" w:rsidRDefault="00E27F7F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hyperlink r:id="rId2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info@thoriumsoftware.eu</w:t>
            </w:r>
          </w:hyperlink>
          <w:r w:rsidR="007A44BE" w:rsidRPr="006A487F">
            <w:rPr>
              <w:sz w:val="18"/>
              <w:szCs w:val="18"/>
            </w:rPr>
            <w:t>;</w:t>
          </w:r>
        </w:p>
        <w:p w14:paraId="59038392" w14:textId="77777777" w:rsidR="007A44BE" w:rsidRPr="006A487F" w:rsidRDefault="00E27F7F" w:rsidP="007A44BE">
          <w:pPr>
            <w:tabs>
              <w:tab w:val="center" w:pos="4536"/>
              <w:tab w:val="right" w:pos="9072"/>
            </w:tabs>
            <w:spacing w:after="0" w:line="240" w:lineRule="auto"/>
            <w:ind w:left="1049"/>
          </w:pPr>
          <w:hyperlink r:id="rId3" w:history="1">
            <w:r w:rsidR="007A44BE" w:rsidRPr="006A487F">
              <w:rPr>
                <w:color w:val="0000FF" w:themeColor="hyperlink"/>
                <w:sz w:val="18"/>
                <w:szCs w:val="18"/>
                <w:u w:val="single"/>
              </w:rPr>
              <w:t>direndulic@gmail.com</w:t>
            </w:r>
          </w:hyperlink>
        </w:p>
      </w:tc>
    </w:tr>
  </w:tbl>
  <w:p w14:paraId="5D9DA494" w14:textId="6CFEF71A" w:rsidR="009A19A6" w:rsidRPr="007A44BE" w:rsidRDefault="009A19A6" w:rsidP="007A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D32"/>
    <w:multiLevelType w:val="multilevel"/>
    <w:tmpl w:val="8CCC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1169B"/>
    <w:multiLevelType w:val="hybridMultilevel"/>
    <w:tmpl w:val="4F6E8AF4"/>
    <w:lvl w:ilvl="0" w:tplc="5010F6DE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36875"/>
    <w:rsid w:val="00055AAD"/>
    <w:rsid w:val="000761D1"/>
    <w:rsid w:val="00083498"/>
    <w:rsid w:val="000A6F1B"/>
    <w:rsid w:val="000B6B96"/>
    <w:rsid w:val="00161EE5"/>
    <w:rsid w:val="00194C96"/>
    <w:rsid w:val="001B567A"/>
    <w:rsid w:val="0020636B"/>
    <w:rsid w:val="0027624F"/>
    <w:rsid w:val="002F4F95"/>
    <w:rsid w:val="00327516"/>
    <w:rsid w:val="0037489F"/>
    <w:rsid w:val="003766C9"/>
    <w:rsid w:val="003B78D1"/>
    <w:rsid w:val="003D7742"/>
    <w:rsid w:val="004075F9"/>
    <w:rsid w:val="004338CD"/>
    <w:rsid w:val="0048769C"/>
    <w:rsid w:val="004A31DB"/>
    <w:rsid w:val="004D47A8"/>
    <w:rsid w:val="004E1D60"/>
    <w:rsid w:val="004E3344"/>
    <w:rsid w:val="004F6B54"/>
    <w:rsid w:val="00503727"/>
    <w:rsid w:val="005372C6"/>
    <w:rsid w:val="005900EE"/>
    <w:rsid w:val="005A50D7"/>
    <w:rsid w:val="005D0C08"/>
    <w:rsid w:val="006A74EC"/>
    <w:rsid w:val="00701F12"/>
    <w:rsid w:val="00702A13"/>
    <w:rsid w:val="007125E0"/>
    <w:rsid w:val="00725D2D"/>
    <w:rsid w:val="007A387B"/>
    <w:rsid w:val="007A44BE"/>
    <w:rsid w:val="007D4453"/>
    <w:rsid w:val="008057EC"/>
    <w:rsid w:val="008405A1"/>
    <w:rsid w:val="0086452C"/>
    <w:rsid w:val="00885C77"/>
    <w:rsid w:val="008953CE"/>
    <w:rsid w:val="008D1994"/>
    <w:rsid w:val="0095570C"/>
    <w:rsid w:val="00985122"/>
    <w:rsid w:val="009A19A6"/>
    <w:rsid w:val="009B367C"/>
    <w:rsid w:val="009B406F"/>
    <w:rsid w:val="00B269EB"/>
    <w:rsid w:val="00B2776D"/>
    <w:rsid w:val="00BD33A8"/>
    <w:rsid w:val="00BD409C"/>
    <w:rsid w:val="00BE0035"/>
    <w:rsid w:val="00C12629"/>
    <w:rsid w:val="00C22372"/>
    <w:rsid w:val="00C560D4"/>
    <w:rsid w:val="00CB3A19"/>
    <w:rsid w:val="00CD54F1"/>
    <w:rsid w:val="00D33870"/>
    <w:rsid w:val="00D94D18"/>
    <w:rsid w:val="00E03E60"/>
    <w:rsid w:val="00E21378"/>
    <w:rsid w:val="00E27F7F"/>
    <w:rsid w:val="00E612E9"/>
    <w:rsid w:val="00E851A1"/>
    <w:rsid w:val="00EB0206"/>
    <w:rsid w:val="00EE257C"/>
    <w:rsid w:val="00F471A9"/>
    <w:rsid w:val="00F572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E5ED0"/>
  <w15:docId w15:val="{4CE209DE-B82B-4BDB-B37A-5D6A4CC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4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457382">
    <w:name w:val="box_457382"/>
    <w:basedOn w:val="Normal"/>
    <w:rsid w:val="007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tong.hr/ytong_multipor.php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ckwool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tong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ndulic@gmail.com" TargetMode="External"/><Relationship Id="rId2" Type="http://schemas.openxmlformats.org/officeDocument/2006/relationships/hyperlink" Target="mailto:info@thoriumsoftware.e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6ECA-AD0B-46FE-A4B5-92F42B31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12</cp:revision>
  <dcterms:created xsi:type="dcterms:W3CDTF">2020-03-14T07:48:00Z</dcterms:created>
  <dcterms:modified xsi:type="dcterms:W3CDTF">2020-07-22T18:07:00Z</dcterms:modified>
</cp:coreProperties>
</file>